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72A69FC2" w14:textId="65A8C167" w:rsidR="002C65FD" w:rsidRDefault="006E18EF" w:rsidP="00FA61BF">
      <w:pPr>
        <w:tabs>
          <w:tab w:val="left" w:pos="2430"/>
        </w:tabs>
      </w:pPr>
      <w:r>
        <w:tab/>
      </w:r>
    </w:p>
    <w:p w14:paraId="3331844C" w14:textId="77777777" w:rsidR="00FA61BF" w:rsidRDefault="00FA61BF" w:rsidP="00436E01"/>
    <w:p w14:paraId="6C20635A" w14:textId="77777777" w:rsidR="00FA61BF" w:rsidRDefault="00FA61BF" w:rsidP="00436E01"/>
    <w:tbl>
      <w:tblPr>
        <w:tblStyle w:val="Tabellenraster"/>
        <w:tblW w:w="10314" w:type="dxa"/>
        <w:jc w:val="center"/>
        <w:tblInd w:w="0" w:type="dxa"/>
        <w:tblLook w:val="04A0" w:firstRow="1" w:lastRow="0" w:firstColumn="1" w:lastColumn="0" w:noHBand="0" w:noVBand="1"/>
      </w:tblPr>
      <w:tblGrid>
        <w:gridCol w:w="2660"/>
        <w:gridCol w:w="3381"/>
        <w:gridCol w:w="4273"/>
      </w:tblGrid>
      <w:tr w:rsidR="00FA61BF" w:rsidRPr="00FA61BF" w14:paraId="470B5E4B" w14:textId="77777777" w:rsidTr="00FA61BF">
        <w:trPr>
          <w:jc w:val="center"/>
        </w:trPr>
        <w:tc>
          <w:tcPr>
            <w:tcW w:w="10314" w:type="dxa"/>
            <w:gridSpan w:val="3"/>
            <w:shd w:val="clear" w:color="auto" w:fill="EED200"/>
          </w:tcPr>
          <w:p w14:paraId="66CC4F4E" w14:textId="6A900F69" w:rsidR="00FA61BF" w:rsidRPr="00FA61BF" w:rsidRDefault="00FA61BF" w:rsidP="00FA61BF">
            <w:pPr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 w:rsidRPr="00FA61BF">
              <w:rPr>
                <w:rFonts w:ascii="Arial" w:hAnsi="Arial"/>
                <w:b/>
                <w:sz w:val="28"/>
                <w:szCs w:val="28"/>
              </w:rPr>
              <w:t>Der Frühling ist da: Aktivierungsrunde Gartenarbeit</w:t>
            </w:r>
          </w:p>
        </w:tc>
      </w:tr>
      <w:tr w:rsidR="00FA61BF" w:rsidRPr="00FA61BF" w14:paraId="0BF23489" w14:textId="77777777" w:rsidTr="00FA61BF">
        <w:trPr>
          <w:jc w:val="center"/>
        </w:trPr>
        <w:tc>
          <w:tcPr>
            <w:tcW w:w="2660" w:type="dxa"/>
            <w:shd w:val="clear" w:color="auto" w:fill="8DE5E7"/>
          </w:tcPr>
          <w:p w14:paraId="1A2D3FDC" w14:textId="77777777" w:rsidR="00FA61BF" w:rsidRPr="00FA61BF" w:rsidRDefault="00FA61BF" w:rsidP="00FA61BF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bCs w:val="0"/>
                <w:sz w:val="24"/>
              </w:rPr>
            </w:pPr>
            <w:r w:rsidRPr="00FA61BF">
              <w:rPr>
                <w:rFonts w:ascii="Arial" w:hAnsi="Arial"/>
                <w:b/>
                <w:bCs w:val="0"/>
                <w:sz w:val="24"/>
              </w:rPr>
              <w:t>Material</w:t>
            </w:r>
          </w:p>
        </w:tc>
        <w:tc>
          <w:tcPr>
            <w:tcW w:w="3381" w:type="dxa"/>
            <w:shd w:val="clear" w:color="auto" w:fill="8DE5E7"/>
          </w:tcPr>
          <w:p w14:paraId="54F7A1E1" w14:textId="77777777" w:rsidR="00FA61BF" w:rsidRPr="00FA61BF" w:rsidRDefault="00FA61BF" w:rsidP="00FA61BF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bCs w:val="0"/>
                <w:sz w:val="24"/>
              </w:rPr>
            </w:pPr>
            <w:r w:rsidRPr="00FA61BF">
              <w:rPr>
                <w:rFonts w:ascii="Arial" w:hAnsi="Arial"/>
                <w:b/>
                <w:bCs w:val="0"/>
                <w:sz w:val="24"/>
              </w:rPr>
              <w:t>Biografische Fragen</w:t>
            </w:r>
          </w:p>
        </w:tc>
        <w:tc>
          <w:tcPr>
            <w:tcW w:w="4273" w:type="dxa"/>
            <w:shd w:val="clear" w:color="auto" w:fill="8DE5E7"/>
          </w:tcPr>
          <w:p w14:paraId="3B0A0F1A" w14:textId="77777777" w:rsidR="00FA61BF" w:rsidRPr="00FA61BF" w:rsidRDefault="00FA61BF" w:rsidP="00FA61BF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bCs w:val="0"/>
                <w:sz w:val="24"/>
              </w:rPr>
            </w:pPr>
            <w:r w:rsidRPr="00FA61BF">
              <w:rPr>
                <w:rFonts w:ascii="Arial" w:hAnsi="Arial"/>
                <w:b/>
                <w:bCs w:val="0"/>
                <w:sz w:val="24"/>
              </w:rPr>
              <w:t>Aktivierung von Motorik und Sinne</w:t>
            </w:r>
          </w:p>
        </w:tc>
      </w:tr>
      <w:tr w:rsidR="00FA61BF" w:rsidRPr="00FA61BF" w14:paraId="3F1E671F" w14:textId="77777777" w:rsidTr="00FA61BF">
        <w:trPr>
          <w:jc w:val="center"/>
        </w:trPr>
        <w:tc>
          <w:tcPr>
            <w:tcW w:w="2660" w:type="dxa"/>
          </w:tcPr>
          <w:p w14:paraId="65D6284F" w14:textId="77777777" w:rsidR="00FA61BF" w:rsidRPr="00FA61BF" w:rsidRDefault="00FA61BF" w:rsidP="00FA61BF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>Blumenerde, Saatgut, Pflanzenzwiebeln, Gemüse, Früchte, Kräuter, Gießkanne, Schaufel, Handrechen, Gartenharke</w:t>
            </w:r>
          </w:p>
        </w:tc>
        <w:tc>
          <w:tcPr>
            <w:tcW w:w="3381" w:type="dxa"/>
          </w:tcPr>
          <w:p w14:paraId="63D555E9" w14:textId="77777777" w:rsidR="00FA61BF" w:rsidRPr="00FA61BF" w:rsidRDefault="00FA61BF" w:rsidP="00FA61BF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247" w:hanging="219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>Hatte Ihr Elternhaus einen eigenen Garten?</w:t>
            </w:r>
          </w:p>
          <w:p w14:paraId="0A4DA51D" w14:textId="77777777" w:rsidR="00FA61BF" w:rsidRPr="00FA61BF" w:rsidRDefault="00FA61BF" w:rsidP="00FA61BF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247" w:hanging="219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>Haben Sie sich selbst um einen eigenen Garten gekümmert?</w:t>
            </w:r>
          </w:p>
          <w:p w14:paraId="5FC3F85D" w14:textId="77777777" w:rsidR="00FA61BF" w:rsidRPr="00FA61BF" w:rsidRDefault="00FA61BF" w:rsidP="00FA61BF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247" w:hanging="219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 xml:space="preserve">Was haben Sie am liebsten im Garten gemacht? Was hat Ihnen am wenigsten Spaß gemacht? </w:t>
            </w:r>
          </w:p>
          <w:p w14:paraId="7C1BF5C7" w14:textId="77777777" w:rsidR="00FA61BF" w:rsidRPr="00FA61BF" w:rsidRDefault="00FA61BF" w:rsidP="00FA61BF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247" w:hanging="219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>Haben Sie selbst Gemüse/Obst angebaut?</w:t>
            </w:r>
          </w:p>
          <w:p w14:paraId="57B0C602" w14:textId="77777777" w:rsidR="00FA61BF" w:rsidRPr="00FA61BF" w:rsidRDefault="00FA61BF" w:rsidP="00FA61BF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247" w:hanging="219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>Haben Sie einmal eine (Bundes-)Gartenschau besucht?</w:t>
            </w:r>
          </w:p>
          <w:p w14:paraId="33A9182A" w14:textId="77777777" w:rsidR="00FA61BF" w:rsidRPr="00FA61BF" w:rsidRDefault="00FA61BF" w:rsidP="00FA61BF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247" w:hanging="219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>Welche Gartenwerkzeuge haben Sie selbst besessen?</w:t>
            </w:r>
          </w:p>
          <w:p w14:paraId="7910CA23" w14:textId="77777777" w:rsidR="00FA61BF" w:rsidRPr="00FA61BF" w:rsidRDefault="00FA61BF" w:rsidP="00FA61BF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247" w:hanging="219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 xml:space="preserve">Wie haben Sie Obst/Gemüse gedüngt? </w:t>
            </w:r>
          </w:p>
          <w:p w14:paraId="14279A7A" w14:textId="77777777" w:rsidR="00FA61BF" w:rsidRPr="00FA61BF" w:rsidRDefault="00FA61BF" w:rsidP="00FA61BF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247" w:hanging="219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 xml:space="preserve">Haben Sie Wasser in einer Regentonne gesammelt, um im Garten gießen zu können? </w:t>
            </w:r>
          </w:p>
        </w:tc>
        <w:tc>
          <w:tcPr>
            <w:tcW w:w="4273" w:type="dxa"/>
          </w:tcPr>
          <w:p w14:paraId="4E5DF43D" w14:textId="77777777" w:rsidR="00FA61BF" w:rsidRPr="00FA61BF" w:rsidRDefault="00FA61BF" w:rsidP="00FA61BF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>Sprechen Sie die Sinne Ihres Kunden an, indem Sie</w:t>
            </w:r>
          </w:p>
          <w:p w14:paraId="056FB1AA" w14:textId="77777777" w:rsidR="00FA61BF" w:rsidRPr="00FA61BF" w:rsidRDefault="00FA61BF" w:rsidP="00FA61BF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247" w:hanging="219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>Ihn die mitgebrachten Gegenstände befühlen lassen.</w:t>
            </w:r>
          </w:p>
          <w:p w14:paraId="28FF70A5" w14:textId="77777777" w:rsidR="00FA61BF" w:rsidRPr="00FA61BF" w:rsidRDefault="00FA61BF" w:rsidP="00FA61BF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247" w:hanging="219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>Ihn bitten, zu beschreiben, was er sieht (inkl. Farben)</w:t>
            </w:r>
          </w:p>
          <w:p w14:paraId="6A913205" w14:textId="77777777" w:rsidR="00FA61BF" w:rsidRPr="00FA61BF" w:rsidRDefault="00FA61BF" w:rsidP="00FA61BF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247" w:hanging="219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 xml:space="preserve">Ihn bitten, mitzuteilen, was er riecht (Kräuter, Obst, Gemüse). </w:t>
            </w:r>
          </w:p>
          <w:p w14:paraId="23F564D2" w14:textId="5C31F051" w:rsidR="00FA61BF" w:rsidRPr="00FA61BF" w:rsidRDefault="00FA61BF" w:rsidP="00FA61BF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 xml:space="preserve">Bauen Sie Bewegungsübungen ein, um seine Motorik zu trainieren. Die Übungen können ohne Gegenstände in den Händen durchgeführt werden. Machen Sie die zugehörigen Bewegungen vor. </w:t>
            </w:r>
          </w:p>
          <w:p w14:paraId="18298E74" w14:textId="77777777" w:rsidR="00FA61BF" w:rsidRPr="00FA61BF" w:rsidRDefault="00FA61BF" w:rsidP="00FA61BF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247" w:hanging="219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>jäten, graben und pflanzen</w:t>
            </w:r>
          </w:p>
          <w:p w14:paraId="0D4ABA88" w14:textId="77777777" w:rsidR="00FA61BF" w:rsidRPr="00FA61BF" w:rsidRDefault="00FA61BF" w:rsidP="00FA61BF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247" w:hanging="219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>ernten (Blumen pflücken, Erdbeeren oder Äpfel pflücken)</w:t>
            </w:r>
          </w:p>
          <w:p w14:paraId="06E2A457" w14:textId="77777777" w:rsidR="00FA61BF" w:rsidRPr="00FA61BF" w:rsidRDefault="00FA61BF" w:rsidP="00FA61BF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247" w:hanging="219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>Laub aufsammeln oder fegen</w:t>
            </w:r>
          </w:p>
          <w:p w14:paraId="5A425E09" w14:textId="390245BA" w:rsidR="00FA61BF" w:rsidRPr="00FA61BF" w:rsidRDefault="00FA61BF" w:rsidP="00FA61BF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247" w:hanging="219"/>
              <w:rPr>
                <w:rFonts w:ascii="Arial" w:hAnsi="Arial"/>
                <w:sz w:val="24"/>
              </w:rPr>
            </w:pPr>
            <w:r w:rsidRPr="00FA61BF">
              <w:rPr>
                <w:rFonts w:ascii="Arial" w:hAnsi="Arial"/>
                <w:sz w:val="24"/>
              </w:rPr>
              <w:t>den Rasen sprengen/Blumen gießen</w:t>
            </w:r>
          </w:p>
        </w:tc>
      </w:tr>
    </w:tbl>
    <w:p w14:paraId="487FB840" w14:textId="77777777" w:rsidR="00FA61BF" w:rsidRDefault="00FA61BF" w:rsidP="00436E01"/>
    <w:sectPr w:rsidR="00FA61BF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7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5"/>
      <w:gridCol w:w="6379"/>
    </w:tblGrid>
    <w:tr w:rsidR="00067069" w14:paraId="61249913" w14:textId="77777777" w:rsidTr="002A5853">
      <w:trPr>
        <w:trHeight w:val="1221"/>
        <w:jc w:val="center"/>
      </w:trPr>
      <w:tc>
        <w:tcPr>
          <w:tcW w:w="1418" w:type="pct"/>
          <w:shd w:val="clear" w:color="auto" w:fill="EED200"/>
          <w:vAlign w:val="center"/>
        </w:tcPr>
        <w:p w14:paraId="61249911" w14:textId="4C7073FF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AD46DA">
            <w:rPr>
              <w:b/>
              <w:color w:val="FFFFFF"/>
              <w:sz w:val="24"/>
            </w:rPr>
            <w:t>5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1849BE">
            <w:rPr>
              <w:b/>
              <w:color w:val="FFFFFF"/>
              <w:sz w:val="24"/>
            </w:rPr>
            <w:t>3</w:t>
          </w:r>
        </w:p>
      </w:tc>
      <w:tc>
        <w:tcPr>
          <w:tcW w:w="3582" w:type="pct"/>
          <w:shd w:val="clear" w:color="auto" w:fill="25B2B4"/>
        </w:tcPr>
        <w:p w14:paraId="4ABBA375" w14:textId="091658C2" w:rsidR="00067069" w:rsidRPr="002A5853" w:rsidRDefault="00FA61BF" w:rsidP="00AD343D">
          <w:pPr>
            <w:pStyle w:val="Kopfzeile"/>
            <w:rPr>
              <w:rFonts w:ascii="Myriad Pro" w:hAnsi="Myriad Pro"/>
              <w:color w:val="FFFFFF" w:themeColor="background1"/>
              <w:sz w:val="44"/>
              <w:szCs w:val="44"/>
            </w:rPr>
          </w:pPr>
          <w:r>
            <w:rPr>
              <w:rFonts w:ascii="Myriad Pro" w:hAnsi="Myriad Pro"/>
              <w:noProof/>
              <w:color w:val="FFFFFF" w:themeColor="background1"/>
              <w:sz w:val="44"/>
              <w:szCs w:val="44"/>
            </w:rPr>
            <w:pict w14:anchorId="574723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201" type="#_x0000_t75" style="position:absolute;margin-left:.05pt;margin-top:.3pt;width:99.2pt;height:62.15pt;z-index:251659264;mso-position-horizontal-relative:text;mso-position-vertical-relative:text">
                <v:imagedata r:id="rId1" o:title=""/>
                <w10:wrap type="square"/>
              </v:shape>
            </w:pict>
          </w:r>
          <w:r w:rsidR="00067069" w:rsidRPr="002A5853">
            <w:rPr>
              <w:rFonts w:ascii="Myriad Pro" w:hAnsi="Myriad Pro"/>
              <w:color w:val="FFFFFF" w:themeColor="background1"/>
              <w:sz w:val="44"/>
              <w:szCs w:val="44"/>
            </w:rPr>
            <w:t>Pﬂege und Betreuung</w:t>
          </w:r>
        </w:p>
        <w:p w14:paraId="61249912" w14:textId="42C89C4F" w:rsidR="00AD343D" w:rsidRPr="00AD343D" w:rsidRDefault="00AD343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AD343D">
            <w:rPr>
              <w:rFonts w:ascii="Myriad Pro" w:hAnsi="Myriad Pro"/>
              <w:color w:val="FFFFFF" w:themeColor="background1"/>
              <w:sz w:val="18"/>
              <w:szCs w:val="16"/>
            </w:rPr>
            <w:t>Die kompetente Unterstützung für Pﬂegefachkräfte</w: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A46DC"/>
    <w:multiLevelType w:val="hybridMultilevel"/>
    <w:tmpl w:val="4606A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90A6A"/>
    <w:multiLevelType w:val="hybridMultilevel"/>
    <w:tmpl w:val="3D4620E2"/>
    <w:lvl w:ilvl="0" w:tplc="6876D2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51ED0"/>
    <w:multiLevelType w:val="hybridMultilevel"/>
    <w:tmpl w:val="B62AE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10"/>
  </w:num>
  <w:num w:numId="2" w16cid:durableId="1768882820">
    <w:abstractNumId w:val="20"/>
  </w:num>
  <w:num w:numId="3" w16cid:durableId="35158390">
    <w:abstractNumId w:val="23"/>
  </w:num>
  <w:num w:numId="4" w16cid:durableId="1582063786">
    <w:abstractNumId w:val="11"/>
  </w:num>
  <w:num w:numId="5" w16cid:durableId="460341628">
    <w:abstractNumId w:val="7"/>
  </w:num>
  <w:num w:numId="6" w16cid:durableId="1363944139">
    <w:abstractNumId w:val="8"/>
  </w:num>
  <w:num w:numId="7" w16cid:durableId="518814105">
    <w:abstractNumId w:val="13"/>
  </w:num>
  <w:num w:numId="8" w16cid:durableId="484511790">
    <w:abstractNumId w:val="12"/>
  </w:num>
  <w:num w:numId="9" w16cid:durableId="1082413873">
    <w:abstractNumId w:val="9"/>
  </w:num>
  <w:num w:numId="10" w16cid:durableId="1074082828">
    <w:abstractNumId w:val="5"/>
  </w:num>
  <w:num w:numId="11" w16cid:durableId="1311444557">
    <w:abstractNumId w:val="21"/>
  </w:num>
  <w:num w:numId="12" w16cid:durableId="1903829581">
    <w:abstractNumId w:val="15"/>
  </w:num>
  <w:num w:numId="13" w16cid:durableId="405805395">
    <w:abstractNumId w:val="16"/>
  </w:num>
  <w:num w:numId="14" w16cid:durableId="1365642997">
    <w:abstractNumId w:val="14"/>
  </w:num>
  <w:num w:numId="15" w16cid:durableId="135924038">
    <w:abstractNumId w:val="17"/>
  </w:num>
  <w:num w:numId="16" w16cid:durableId="1397776156">
    <w:abstractNumId w:val="18"/>
  </w:num>
  <w:num w:numId="17" w16cid:durableId="1943148140">
    <w:abstractNumId w:val="19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2121140722">
    <w:abstractNumId w:val="6"/>
  </w:num>
  <w:num w:numId="24" w16cid:durableId="1108546728">
    <w:abstractNumId w:val="22"/>
  </w:num>
  <w:num w:numId="25" w16cid:durableId="722383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C65FD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AD46DA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D86187"/>
    <w:rsid w:val="00DB32C7"/>
    <w:rsid w:val="00E1355A"/>
    <w:rsid w:val="00E2265E"/>
    <w:rsid w:val="00EB5C84"/>
    <w:rsid w:val="00ED3984"/>
    <w:rsid w:val="00EF6ADE"/>
    <w:rsid w:val="00F20663"/>
    <w:rsid w:val="00F224C8"/>
    <w:rsid w:val="00F32030"/>
    <w:rsid w:val="00FA19D7"/>
    <w:rsid w:val="00FA61BF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Flietext">
    <w:name w:val="Fließtext"/>
    <w:basedOn w:val="Standard"/>
    <w:qFormat/>
    <w:rsid w:val="00AD46DA"/>
    <w:pPr>
      <w:autoSpaceDE w:val="0"/>
      <w:autoSpaceDN w:val="0"/>
      <w:adjustRightInd w:val="0"/>
      <w:spacing w:after="120" w:line="240" w:lineRule="auto"/>
    </w:pPr>
    <w:rPr>
      <w:color w:val="000000"/>
      <w:sz w:val="19"/>
      <w:szCs w:val="20"/>
    </w:rPr>
  </w:style>
  <w:style w:type="table" w:styleId="Tabellenraster">
    <w:name w:val="Table Grid"/>
    <w:basedOn w:val="NormaleTabelle"/>
    <w:uiPriority w:val="59"/>
    <w:rsid w:val="00AD46DA"/>
    <w:rPr>
      <w:rFonts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list-item">
    <w:name w:val="a-list-item"/>
    <w:basedOn w:val="Absatz-Standardschriftart"/>
    <w:rsid w:val="00AD46DA"/>
  </w:style>
  <w:style w:type="character" w:customStyle="1" w:styleId="hgkelc">
    <w:name w:val="hgkelc"/>
    <w:basedOn w:val="Absatz-Standardschriftart"/>
    <w:rsid w:val="00FA61BF"/>
  </w:style>
  <w:style w:type="paragraph" w:styleId="Untertitel">
    <w:name w:val="Subtitle"/>
    <w:basedOn w:val="Standard"/>
    <w:next w:val="Standard"/>
    <w:link w:val="UntertitelZchn"/>
    <w:uiPriority w:val="11"/>
    <w:qFormat/>
    <w:rsid w:val="00FA61BF"/>
    <w:pPr>
      <w:numPr>
        <w:ilvl w:val="1"/>
      </w:numPr>
      <w:spacing w:after="160" w:line="240" w:lineRule="auto"/>
    </w:pPr>
    <w:rPr>
      <w:rFonts w:eastAsia="Times New Roman" w:cs="Arial"/>
      <w:color w:val="5A5A5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1BF"/>
    <w:rPr>
      <w:rFonts w:eastAsia="Times New Roman" w:cs="Arial"/>
      <w:color w:val="5A5A5A"/>
      <w:spacing w:val="15"/>
      <w:sz w:val="22"/>
      <w:szCs w:val="22"/>
      <w:lang w:eastAsia="en-US"/>
    </w:rPr>
  </w:style>
  <w:style w:type="character" w:styleId="SchwacheHervorhebung">
    <w:name w:val="Subtle Emphasis"/>
    <w:uiPriority w:val="19"/>
    <w:qFormat/>
    <w:rsid w:val="00FA61BF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B4A18D-4215-4EFD-B090-104B41057FCA}"/>
</file>

<file path=customXml/itemProps4.xml><?xml version="1.0" encoding="utf-8"?>
<ds:datastoreItem xmlns:ds="http://schemas.openxmlformats.org/officeDocument/2006/customXml" ds:itemID="{6E2A98A3-85D4-4B07-9D3B-49E3CD23D9C2}"/>
</file>

<file path=customXml/itemProps5.xml><?xml version="1.0" encoding="utf-8"?>
<ds:datastoreItem xmlns:ds="http://schemas.openxmlformats.org/officeDocument/2006/customXml" ds:itemID="{B6521817-60EA-49A1-AF3D-9203F22EF5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2023-04-13T11:35:00Z</dcterms:created>
  <dcterms:modified xsi:type="dcterms:W3CDTF">2023-04-13T11:35:00Z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